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D3" w:rsidRDefault="001222D3" w:rsidP="001222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32</w:t>
      </w:r>
    </w:p>
    <w:p w:rsidR="001222D3" w:rsidRDefault="001222D3" w:rsidP="001222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proofErr w:type="spellStart"/>
      <w:r>
        <w:rPr>
          <w:rFonts w:ascii="Times New Roman" w:hAnsi="Times New Roman"/>
          <w:i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организации Некоммерческого партнерства по содействию регламентации проектной деятельности (</w:t>
      </w:r>
      <w:proofErr w:type="spellStart"/>
      <w:r>
        <w:rPr>
          <w:rFonts w:ascii="Times New Roman" w:hAnsi="Times New Roman"/>
          <w:i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FA3CAC">
        <w:rPr>
          <w:rFonts w:ascii="Times New Roman" w:hAnsi="Times New Roman"/>
          <w:sz w:val="24"/>
          <w:szCs w:val="24"/>
        </w:rPr>
        <w:t xml:space="preserve">          15</w:t>
      </w:r>
      <w:r>
        <w:rPr>
          <w:rFonts w:ascii="Times New Roman" w:hAnsi="Times New Roman"/>
          <w:sz w:val="24"/>
          <w:szCs w:val="24"/>
        </w:rPr>
        <w:t xml:space="preserve"> декабря 2010 года</w:t>
      </w: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1222D3" w:rsidRDefault="001222D3" w:rsidP="001222D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 xml:space="preserve">8, в их числе: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Агафонов С.М., Бантюков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Лазарев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Камина А.И., помощник Директора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Гребенюк О.П., инженер-контролер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- Чернышева Л.В.</w:t>
      </w: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 xml:space="preserve">Рассмотрение заявлений о приеме в члены </w:t>
      </w:r>
      <w:proofErr w:type="spellStart"/>
      <w:r w:rsidRPr="001F7B34"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 w:rsidRPr="001F7B34">
        <w:rPr>
          <w:rFonts w:ascii="Times New Roman" w:hAnsi="Times New Roman" w:cs="Times New Roman"/>
          <w:sz w:val="24"/>
          <w:szCs w:val="24"/>
        </w:rPr>
        <w:t xml:space="preserve"> и выдаче свидетельств о допуске к работам по подготовке проектной документации.</w:t>
      </w: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proofErr w:type="spellStart"/>
      <w:r>
        <w:rPr>
          <w:rFonts w:ascii="Times New Roman" w:hAnsi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Секретарь заседания, ответственный за ведение протокола – Гребенюк О.П.</w:t>
      </w: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</w:t>
      </w:r>
      <w:r>
        <w:rPr>
          <w:rFonts w:ascii="Times New Roman" w:hAnsi="Times New Roman"/>
          <w:sz w:val="24"/>
          <w:szCs w:val="24"/>
        </w:rPr>
        <w:t xml:space="preserve">с информацией о поступлении заявления о приеме в члены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от </w:t>
      </w:r>
      <w:r w:rsidRPr="00370732">
        <w:rPr>
          <w:rFonts w:ascii="Times New Roman" w:hAnsi="Times New Roman"/>
          <w:i/>
          <w:sz w:val="24"/>
          <w:szCs w:val="24"/>
        </w:rPr>
        <w:t>ООО «КРАСНОЯРСКАЯ ДОРОЖНО-СТРОИТЕЛЬНАЯ КОМПАНИЯ»</w:t>
      </w:r>
      <w:r>
        <w:rPr>
          <w:rFonts w:ascii="Times New Roman" w:hAnsi="Times New Roman"/>
          <w:sz w:val="24"/>
          <w:szCs w:val="24"/>
        </w:rPr>
        <w:t xml:space="preserve"> (заявление от 10.12.10г.).</w:t>
      </w:r>
    </w:p>
    <w:p w:rsidR="001222D3" w:rsidRDefault="001222D3" w:rsidP="001222D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1222D3" w:rsidRDefault="001222D3" w:rsidP="001222D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AA2">
        <w:rPr>
          <w:rFonts w:ascii="Times New Roman" w:hAnsi="Times New Roman" w:cs="Times New Roman"/>
          <w:i/>
          <w:sz w:val="24"/>
          <w:szCs w:val="24"/>
        </w:rPr>
        <w:t>НПСРпроект</w:t>
      </w:r>
      <w:proofErr w:type="spellEnd"/>
      <w:r w:rsidRPr="00714AA2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ответственностью «</w:t>
      </w:r>
      <w:r w:rsidRPr="001222D3">
        <w:rPr>
          <w:rFonts w:ascii="Times New Roman" w:hAnsi="Times New Roman"/>
          <w:b/>
          <w:i/>
          <w:sz w:val="24"/>
          <w:szCs w:val="24"/>
        </w:rPr>
        <w:t>КРАСНОЯРСКАЯ ДОРОЖНО-СТРОИТЕЛЬНАЯ КОМПАНИЯ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«КДСК»)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14AA2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714AA2">
        <w:rPr>
          <w:rFonts w:ascii="Times New Roman" w:hAnsi="Times New Roman" w:cs="Times New Roman"/>
          <w:i/>
          <w:sz w:val="24"/>
          <w:szCs w:val="24"/>
        </w:rPr>
        <w:t>расноярск,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Сушкевича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Александра Константиновича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ответственностью «</w:t>
      </w:r>
      <w:r w:rsidRPr="001222D3">
        <w:rPr>
          <w:rFonts w:ascii="Times New Roman" w:hAnsi="Times New Roman"/>
          <w:b/>
          <w:i/>
          <w:sz w:val="24"/>
          <w:szCs w:val="24"/>
        </w:rPr>
        <w:t>КРАСНОЯРСКАЯ ДОРОЖНО-СТРОИТЕЛЬНАЯ КОМПАНИЯ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(П-441-2010-2463011589-176)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работам:</w:t>
      </w: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1.Работы по подготовке схемы планировочной организации земельного участка:  </w:t>
      </w:r>
    </w:p>
    <w:p w:rsidR="00FD2B23" w:rsidRDefault="001222D3" w:rsidP="001222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D2B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FD2B23" w:rsidRPr="007D2AC2" w:rsidRDefault="00FD2B23" w:rsidP="00FD2B23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1222D3" w:rsidRPr="00714AA2" w:rsidRDefault="00FD2B23" w:rsidP="00FD2B23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  <w:r w:rsidR="001222D3"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3.Работы по подготовке конструктивных решений.</w:t>
      </w: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14AA2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5.1.Работы по подготовке проектов наружных сетей теплоснабжения и их сооружений.</w:t>
      </w: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5.2.Работы по подготовке проектов наружных сетей водоснабжения и канализации и их сооружений.</w:t>
      </w:r>
    </w:p>
    <w:p w:rsidR="001222D3" w:rsidRDefault="001222D3" w:rsidP="001222D3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5.3.Работы по подготовке проектов наружных сетей электроснабжения до 35 кВ включительно и их сооружений.</w:t>
      </w:r>
    </w:p>
    <w:p w:rsidR="00FD2B23" w:rsidRDefault="00FD2B23" w:rsidP="00FD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D2B23" w:rsidRPr="007E437A" w:rsidRDefault="00FD2B23" w:rsidP="00FD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D2B23" w:rsidRPr="00714AA2" w:rsidRDefault="00FD2B23" w:rsidP="00FD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22D3" w:rsidRDefault="001222D3" w:rsidP="001222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    6.Работы по подготовке технологических решений:</w:t>
      </w:r>
    </w:p>
    <w:p w:rsidR="00FD2B23" w:rsidRDefault="00FD2B23" w:rsidP="00FD2B23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6.4.Работы по подготовке 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ехнологических решений объектов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транспортного назначения и их комплексов.</w:t>
      </w: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9.Работы по подготовке проектов мероприятий по охране окружающей среды.</w:t>
      </w:r>
    </w:p>
    <w:p w:rsidR="00FD2B23" w:rsidRDefault="001222D3" w:rsidP="001222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10.Работы по подготовке проектов мероприятий по обеспечению пожарной безопасности. </w:t>
      </w:r>
    </w:p>
    <w:p w:rsidR="00FD2B23" w:rsidRDefault="00FD2B23" w:rsidP="00FD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D2B23" w:rsidRPr="00AD6D58" w:rsidRDefault="00FD2B23" w:rsidP="00FD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2D3" w:rsidRPr="00FD2B23" w:rsidRDefault="00FD2B23" w:rsidP="00FD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222D3"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222D3" w:rsidRPr="00714AA2" w:rsidRDefault="00FD2B23" w:rsidP="001222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16 (шест</w:t>
      </w:r>
      <w:r w:rsidR="001222D3" w:rsidRPr="00714AA2">
        <w:rPr>
          <w:rFonts w:ascii="Times New Roman" w:hAnsi="Times New Roman" w:cs="Times New Roman"/>
          <w:i/>
          <w:sz w:val="24"/>
          <w:szCs w:val="24"/>
        </w:rPr>
        <w:t xml:space="preserve">надцать) видов работ, </w:t>
      </w:r>
      <w:r w:rsidR="001222D3" w:rsidRPr="00714AA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222D3" w:rsidRPr="00714AA2" w:rsidRDefault="001222D3" w:rsidP="001222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22D3" w:rsidRDefault="001222D3" w:rsidP="001222D3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3 (трех) экземплярах: 1экз.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экз. – Председателю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экз. –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D3" w:rsidRDefault="001222D3" w:rsidP="0012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D3" w:rsidRDefault="001222D3" w:rsidP="001222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</w:t>
      </w:r>
      <w:r w:rsidR="00FD2B2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FD2B23"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 w:rsidR="00FD2B23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1222D3" w:rsidRDefault="001222D3" w:rsidP="001222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22D3" w:rsidRDefault="001222D3" w:rsidP="001222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22D3" w:rsidRPr="001A5B31" w:rsidRDefault="001222D3" w:rsidP="001222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</w:t>
      </w:r>
      <w:r w:rsidR="006F3C1B">
        <w:rPr>
          <w:rFonts w:ascii="Times New Roman" w:hAnsi="Times New Roman" w:cs="Times New Roman"/>
          <w:sz w:val="24"/>
          <w:szCs w:val="24"/>
        </w:rPr>
        <w:t xml:space="preserve">              Гребенюк О</w:t>
      </w:r>
      <w:r w:rsidR="00FD2B23">
        <w:rPr>
          <w:rFonts w:ascii="Times New Roman" w:hAnsi="Times New Roman" w:cs="Times New Roman"/>
          <w:sz w:val="24"/>
          <w:szCs w:val="24"/>
        </w:rPr>
        <w:t>.</w:t>
      </w:r>
      <w:r w:rsidR="006F3C1B">
        <w:rPr>
          <w:rFonts w:ascii="Times New Roman" w:hAnsi="Times New Roman" w:cs="Times New Roman"/>
          <w:sz w:val="24"/>
          <w:szCs w:val="24"/>
        </w:rPr>
        <w:t>П</w:t>
      </w:r>
      <w:r w:rsidR="00FD2B2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B4643" w:rsidRDefault="001B4643"/>
    <w:sectPr w:rsidR="001B4643" w:rsidSect="006108A3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28" w:rsidRDefault="00E55F28" w:rsidP="006108A3">
      <w:pPr>
        <w:spacing w:after="0" w:line="240" w:lineRule="auto"/>
      </w:pPr>
      <w:r>
        <w:separator/>
      </w:r>
    </w:p>
  </w:endnote>
  <w:endnote w:type="continuationSeparator" w:id="0">
    <w:p w:rsidR="00E55F28" w:rsidRDefault="00E55F28" w:rsidP="0061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0125"/>
      <w:docPartObj>
        <w:docPartGallery w:val="Page Numbers (Bottom of Page)"/>
        <w:docPartUnique/>
      </w:docPartObj>
    </w:sdtPr>
    <w:sdtContent>
      <w:p w:rsidR="006108A3" w:rsidRDefault="005F090E">
        <w:pPr>
          <w:pStyle w:val="a6"/>
          <w:jc w:val="center"/>
        </w:pPr>
        <w:fldSimple w:instr=" PAGE   \* MERGEFORMAT ">
          <w:r w:rsidR="00370732">
            <w:rPr>
              <w:noProof/>
            </w:rPr>
            <w:t>- 2 -</w:t>
          </w:r>
        </w:fldSimple>
      </w:p>
    </w:sdtContent>
  </w:sdt>
  <w:p w:rsidR="006108A3" w:rsidRDefault="006108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28" w:rsidRDefault="00E55F28" w:rsidP="006108A3">
      <w:pPr>
        <w:spacing w:after="0" w:line="240" w:lineRule="auto"/>
      </w:pPr>
      <w:r>
        <w:separator/>
      </w:r>
    </w:p>
  </w:footnote>
  <w:footnote w:type="continuationSeparator" w:id="0">
    <w:p w:rsidR="00E55F28" w:rsidRDefault="00E55F28" w:rsidP="00610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2D3"/>
    <w:rsid w:val="001222D3"/>
    <w:rsid w:val="001478F9"/>
    <w:rsid w:val="001B4643"/>
    <w:rsid w:val="00370732"/>
    <w:rsid w:val="00396BD7"/>
    <w:rsid w:val="005F090E"/>
    <w:rsid w:val="006108A3"/>
    <w:rsid w:val="006F3C1B"/>
    <w:rsid w:val="008975FF"/>
    <w:rsid w:val="00927AAB"/>
    <w:rsid w:val="00991AF8"/>
    <w:rsid w:val="00A064E2"/>
    <w:rsid w:val="00D34610"/>
    <w:rsid w:val="00D90FAA"/>
    <w:rsid w:val="00E55F28"/>
    <w:rsid w:val="00FA3CAC"/>
    <w:rsid w:val="00FD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2D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122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8A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8A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2010-12-14T09:58:00Z</cp:lastPrinted>
  <dcterms:created xsi:type="dcterms:W3CDTF">2010-12-14T08:21:00Z</dcterms:created>
  <dcterms:modified xsi:type="dcterms:W3CDTF">2011-01-12T09:41:00Z</dcterms:modified>
</cp:coreProperties>
</file>